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729D" w14:textId="000783C8" w:rsidR="003E42BB" w:rsidRPr="00D7750D" w:rsidRDefault="00F53C98" w:rsidP="00F53C98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Projektas</w:t>
      </w:r>
      <w:r w:rsidR="00B661FA">
        <w:rPr>
          <w:b/>
          <w:sz w:val="24"/>
          <w:lang w:val="lt-LT"/>
        </w:rPr>
        <w:t xml:space="preserve"> Nr. TSP-104</w:t>
      </w:r>
    </w:p>
    <w:p w14:paraId="1EAAA543" w14:textId="77777777" w:rsidR="003E42BB" w:rsidRPr="002F0D2F" w:rsidRDefault="003E42BB">
      <w:pPr>
        <w:jc w:val="center"/>
        <w:rPr>
          <w:sz w:val="8"/>
          <w:lang w:val="lt-LT"/>
        </w:rPr>
      </w:pPr>
    </w:p>
    <w:p w14:paraId="1392C5F9" w14:textId="77777777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1CFCEC30" w14:textId="77777777" w:rsidR="003E42BB" w:rsidRPr="002F0D2F" w:rsidRDefault="003E42BB">
      <w:pPr>
        <w:rPr>
          <w:sz w:val="22"/>
          <w:lang w:val="lt-LT"/>
        </w:rPr>
        <w:sectPr w:rsidR="003E42BB" w:rsidRPr="002F0D2F">
          <w:headerReference w:type="first" r:id="rId7"/>
          <w:footerReference w:type="first" r:id="rId8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2DFDBC57" w14:textId="77777777" w:rsidR="003E42BB" w:rsidRPr="002F0D2F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780"/>
      </w:tblGrid>
      <w:tr w:rsidR="00101EA4" w:rsidRPr="002F0D2F" w14:paraId="7CBF46BA" w14:textId="77777777">
        <w:trPr>
          <w:jc w:val="center"/>
        </w:trPr>
        <w:tc>
          <w:tcPr>
            <w:tcW w:w="9854" w:type="dxa"/>
          </w:tcPr>
          <w:p w14:paraId="7A2F1ED8" w14:textId="77777777" w:rsidR="00101EA4" w:rsidRPr="002F0D2F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2F0D2F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765F78" w14:paraId="6E9D23CB" w14:textId="77777777">
        <w:trPr>
          <w:trHeight w:val="80"/>
          <w:jc w:val="center"/>
        </w:trPr>
        <w:tc>
          <w:tcPr>
            <w:tcW w:w="9854" w:type="dxa"/>
          </w:tcPr>
          <w:p w14:paraId="510958B6" w14:textId="4F34FFE1" w:rsidR="00101EA4" w:rsidRPr="002F0D2F" w:rsidRDefault="00116AFC" w:rsidP="00AC2F5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  <w:r w:rsidRPr="00116AFC">
              <w:rPr>
                <w:b/>
                <w:lang w:val="lt-LT"/>
              </w:rPr>
              <w:t>DĖL KALVARIJOS SAVIVALDYBĖS 202</w:t>
            </w:r>
            <w:r>
              <w:rPr>
                <w:b/>
                <w:lang w:val="lt-LT"/>
              </w:rPr>
              <w:t>5</w:t>
            </w:r>
            <w:r w:rsidRPr="00116AFC">
              <w:rPr>
                <w:b/>
                <w:lang w:val="lt-LT"/>
              </w:rPr>
              <w:t>–202</w:t>
            </w:r>
            <w:r>
              <w:rPr>
                <w:b/>
                <w:lang w:val="lt-LT"/>
              </w:rPr>
              <w:t>7</w:t>
            </w:r>
            <w:r w:rsidRPr="00116AFC">
              <w:rPr>
                <w:b/>
                <w:lang w:val="lt-LT"/>
              </w:rPr>
              <w:t xml:space="preserve"> METŲ STRATEGINIO VEIKLOS PLANO ĮGYVENDINIMO 202</w:t>
            </w:r>
            <w:r>
              <w:rPr>
                <w:b/>
                <w:lang w:val="lt-LT"/>
              </w:rPr>
              <w:t>5</w:t>
            </w:r>
            <w:r w:rsidRPr="00116AFC">
              <w:rPr>
                <w:b/>
                <w:lang w:val="lt-LT"/>
              </w:rPr>
              <w:t xml:space="preserve"> METAIS ATASKAITOS</w:t>
            </w:r>
          </w:p>
        </w:tc>
      </w:tr>
    </w:tbl>
    <w:p w14:paraId="1D730F3F" w14:textId="77777777" w:rsidR="008B3173" w:rsidRPr="002F0D2F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10463" w:type="dxa"/>
        <w:tblLayout w:type="fixed"/>
        <w:tblLook w:val="0000" w:firstRow="0" w:lastRow="0" w:firstColumn="0" w:lastColumn="0" w:noHBand="0" w:noVBand="0"/>
      </w:tblPr>
      <w:tblGrid>
        <w:gridCol w:w="540"/>
        <w:gridCol w:w="4563"/>
        <w:gridCol w:w="259"/>
        <w:gridCol w:w="540"/>
        <w:gridCol w:w="4561"/>
      </w:tblGrid>
      <w:tr w:rsidR="00D7750D" w:rsidRPr="002F0D2F" w14:paraId="41BBE772" w14:textId="77777777" w:rsidTr="00E7273D">
        <w:tc>
          <w:tcPr>
            <w:tcW w:w="5103" w:type="dxa"/>
            <w:gridSpan w:val="2"/>
          </w:tcPr>
          <w:p w14:paraId="621C97F6" w14:textId="475E7823" w:rsidR="00D7750D" w:rsidRPr="00F562B1" w:rsidRDefault="00081100" w:rsidP="0076744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202</w:t>
            </w:r>
            <w:r w:rsidR="00FC08D3">
              <w:rPr>
                <w:lang w:val="lt-LT"/>
              </w:rPr>
              <w:t>6</w:t>
            </w:r>
            <w:r w:rsidR="00D7750D" w:rsidRPr="00F562B1">
              <w:rPr>
                <w:lang w:val="lt-LT"/>
              </w:rPr>
              <w:t xml:space="preserve"> m. </w:t>
            </w:r>
            <w:r w:rsidR="00765F78">
              <w:rPr>
                <w:lang w:val="lt-LT"/>
              </w:rPr>
              <w:t xml:space="preserve">  </w:t>
            </w:r>
            <w:r w:rsidR="00FC08D3">
              <w:rPr>
                <w:lang w:val="lt-LT"/>
              </w:rPr>
              <w:t xml:space="preserve"> </w:t>
            </w:r>
            <w:r w:rsidR="00D7750D">
              <w:rPr>
                <w:lang w:val="lt-LT"/>
              </w:rPr>
              <w:t xml:space="preserve"> </w:t>
            </w:r>
            <w:r w:rsidR="00D0309A">
              <w:rPr>
                <w:lang w:val="lt-LT"/>
              </w:rPr>
              <w:t xml:space="preserve">     </w:t>
            </w:r>
            <w:r w:rsidR="00D7750D" w:rsidRPr="00F562B1">
              <w:rPr>
                <w:lang w:val="lt-LT"/>
              </w:rPr>
              <w:t>d.</w:t>
            </w:r>
          </w:p>
        </w:tc>
        <w:tc>
          <w:tcPr>
            <w:tcW w:w="259" w:type="dxa"/>
          </w:tcPr>
          <w:p w14:paraId="7DFE9B6B" w14:textId="77777777" w:rsidR="00D7750D" w:rsidRPr="00F562B1" w:rsidRDefault="00D7750D" w:rsidP="00A37782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  <w:tc>
          <w:tcPr>
            <w:tcW w:w="540" w:type="dxa"/>
          </w:tcPr>
          <w:p w14:paraId="2B9D5D05" w14:textId="77777777" w:rsidR="00D7750D" w:rsidRPr="00F562B1" w:rsidRDefault="00D7750D" w:rsidP="00D0309A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F562B1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4F065A1D" w14:textId="30564292" w:rsidR="00D7750D" w:rsidRPr="00F562B1" w:rsidRDefault="00D7750D" w:rsidP="00AB4E3F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F562B1">
              <w:rPr>
                <w:lang w:val="lt-LT"/>
              </w:rPr>
              <w:t>T-</w:t>
            </w:r>
          </w:p>
        </w:tc>
      </w:tr>
      <w:tr w:rsidR="00D7750D" w:rsidRPr="002F0D2F" w14:paraId="2B9C89CA" w14:textId="77777777" w:rsidTr="00D7750D">
        <w:trPr>
          <w:cantSplit/>
        </w:trPr>
        <w:tc>
          <w:tcPr>
            <w:tcW w:w="540" w:type="dxa"/>
          </w:tcPr>
          <w:p w14:paraId="60AAE33E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</w:p>
        </w:tc>
        <w:tc>
          <w:tcPr>
            <w:tcW w:w="9923" w:type="dxa"/>
            <w:gridSpan w:val="4"/>
          </w:tcPr>
          <w:p w14:paraId="16DCB1C5" w14:textId="269663C5" w:rsidR="00D7750D" w:rsidRPr="00F562B1" w:rsidRDefault="0041120B" w:rsidP="0041120B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 xml:space="preserve">                                                              </w:t>
            </w:r>
            <w:r w:rsidR="00D7750D" w:rsidRPr="00F562B1">
              <w:rPr>
                <w:lang w:val="lt-LT"/>
              </w:rPr>
              <w:t>Kalvarija</w:t>
            </w:r>
          </w:p>
        </w:tc>
      </w:tr>
    </w:tbl>
    <w:p w14:paraId="65A5990B" w14:textId="77777777" w:rsidR="00E121DA" w:rsidRDefault="00E121DA" w:rsidP="00E121DA">
      <w:pPr>
        <w:jc w:val="both"/>
        <w:rPr>
          <w:sz w:val="24"/>
          <w:szCs w:val="24"/>
          <w:lang w:val="lt-LT"/>
        </w:rPr>
      </w:pPr>
    </w:p>
    <w:p w14:paraId="22D309EE" w14:textId="77777777" w:rsidR="00744622" w:rsidRPr="00744622" w:rsidRDefault="00744622" w:rsidP="00744622">
      <w:pPr>
        <w:pStyle w:val="Antrats"/>
        <w:jc w:val="both"/>
        <w:rPr>
          <w:lang w:val="lt-LT"/>
        </w:rPr>
      </w:pPr>
    </w:p>
    <w:p w14:paraId="14114A7B" w14:textId="77F3A9E0" w:rsidR="00584C59" w:rsidRDefault="002E4B8E" w:rsidP="00444741">
      <w:pPr>
        <w:pStyle w:val="Antrats"/>
        <w:tabs>
          <w:tab w:val="left" w:pos="720"/>
        </w:tabs>
        <w:spacing w:line="360" w:lineRule="auto"/>
        <w:jc w:val="both"/>
        <w:rPr>
          <w:lang w:val="lt-LT"/>
        </w:rPr>
      </w:pPr>
      <w:r>
        <w:rPr>
          <w:lang w:val="lt-LT"/>
        </w:rPr>
        <w:tab/>
      </w:r>
      <w:r w:rsidR="00444741" w:rsidRPr="00444741">
        <w:rPr>
          <w:lang w:val="lt-LT"/>
        </w:rPr>
        <w:t xml:space="preserve">Vadovaudamasi </w:t>
      </w:r>
      <w:r w:rsidR="000865C2" w:rsidRPr="000865C2">
        <w:rPr>
          <w:lang w:val="lt-LT"/>
        </w:rPr>
        <w:t xml:space="preserve">Lietuvos Respublikos vietos savivaldos įstatymo </w:t>
      </w:r>
      <w:r w:rsidR="000865C2" w:rsidRPr="00A4035D">
        <w:rPr>
          <w:color w:val="0D0D0D" w:themeColor="text1" w:themeTint="F2"/>
          <w:lang w:val="lt-LT"/>
        </w:rPr>
        <w:t xml:space="preserve">15 straipsnio 2 dalies 32 punktu, </w:t>
      </w:r>
      <w:r w:rsidR="00211048" w:rsidRPr="00211048">
        <w:rPr>
          <w:color w:val="0D0D0D" w:themeColor="text1" w:themeTint="F2"/>
          <w:lang w:val="lt-LT"/>
        </w:rPr>
        <w:t xml:space="preserve">Strateginio </w:t>
      </w:r>
      <w:r w:rsidR="00DA78BA">
        <w:rPr>
          <w:color w:val="0D0D0D" w:themeColor="text1" w:themeTint="F2"/>
          <w:lang w:val="lt-LT"/>
        </w:rPr>
        <w:t>valdymo</w:t>
      </w:r>
      <w:r w:rsidR="00211048" w:rsidRPr="00211048">
        <w:rPr>
          <w:color w:val="0D0D0D" w:themeColor="text1" w:themeTint="F2"/>
          <w:lang w:val="lt-LT"/>
        </w:rPr>
        <w:t xml:space="preserve"> Kalvarijos savivaldybėje organizavimo tvarkos aprašo, patvirtinto Kalvarijos savivaldybės tarybos 202</w:t>
      </w:r>
      <w:r w:rsidR="000162E5" w:rsidRPr="000162E5">
        <w:rPr>
          <w:color w:val="0D0D0D" w:themeColor="text1" w:themeTint="F2"/>
          <w:lang w:val="lt-LT"/>
        </w:rPr>
        <w:t>5</w:t>
      </w:r>
      <w:r w:rsidR="00211048" w:rsidRPr="00211048">
        <w:rPr>
          <w:color w:val="0D0D0D" w:themeColor="text1" w:themeTint="F2"/>
          <w:lang w:val="lt-LT"/>
        </w:rPr>
        <w:t xml:space="preserve"> m. </w:t>
      </w:r>
      <w:r w:rsidR="000162E5">
        <w:rPr>
          <w:color w:val="0D0D0D" w:themeColor="text1" w:themeTint="F2"/>
          <w:lang w:val="lt-LT"/>
        </w:rPr>
        <w:t>vasario 7</w:t>
      </w:r>
      <w:r w:rsidR="00211048" w:rsidRPr="00211048">
        <w:rPr>
          <w:color w:val="0D0D0D" w:themeColor="text1" w:themeTint="F2"/>
          <w:lang w:val="lt-LT"/>
        </w:rPr>
        <w:t xml:space="preserve"> d. sprendimu Nr. T-</w:t>
      </w:r>
      <w:r w:rsidR="002E1AAF">
        <w:rPr>
          <w:color w:val="0D0D0D" w:themeColor="text1" w:themeTint="F2"/>
          <w:lang w:val="lt-LT"/>
        </w:rPr>
        <w:t>9</w:t>
      </w:r>
      <w:r w:rsidR="00DA7048">
        <w:rPr>
          <w:color w:val="0D0D0D" w:themeColor="text1" w:themeTint="F2"/>
          <w:lang w:val="lt-LT"/>
        </w:rPr>
        <w:t xml:space="preserve"> </w:t>
      </w:r>
      <w:r w:rsidR="00211048" w:rsidRPr="00211048">
        <w:rPr>
          <w:color w:val="0D0D0D" w:themeColor="text1" w:themeTint="F2"/>
          <w:lang w:val="lt-LT"/>
        </w:rPr>
        <w:t>„Dėl</w:t>
      </w:r>
      <w:r w:rsidR="00000D07" w:rsidRPr="00000D07">
        <w:rPr>
          <w:lang w:val="pt-BR"/>
        </w:rPr>
        <w:t xml:space="preserve"> </w:t>
      </w:r>
      <w:r w:rsidR="00000D07" w:rsidRPr="00000D07">
        <w:rPr>
          <w:color w:val="0D0D0D" w:themeColor="text1" w:themeTint="F2"/>
          <w:lang w:val="lt-LT"/>
        </w:rPr>
        <w:t xml:space="preserve">Kalvarijos savivaldybės strateginio valdymo organizavimo tvarkos aprašo patvirtinimo“, </w:t>
      </w:r>
      <w:r w:rsidR="008C7EBB">
        <w:rPr>
          <w:color w:val="0D0D0D" w:themeColor="text1" w:themeTint="F2"/>
          <w:lang w:val="lt-LT"/>
        </w:rPr>
        <w:t>66</w:t>
      </w:r>
      <w:r w:rsidR="00211048" w:rsidRPr="00211048">
        <w:rPr>
          <w:color w:val="0D0D0D" w:themeColor="text1" w:themeTint="F2"/>
          <w:lang w:val="lt-LT"/>
        </w:rPr>
        <w:t xml:space="preserve"> punktu</w:t>
      </w:r>
      <w:r w:rsidR="00211048">
        <w:rPr>
          <w:color w:val="0D0D0D" w:themeColor="text1" w:themeTint="F2"/>
          <w:lang w:val="lt-LT"/>
        </w:rPr>
        <w:t xml:space="preserve">, </w:t>
      </w:r>
      <w:r w:rsidR="006A1604" w:rsidRPr="00744622">
        <w:rPr>
          <w:lang w:val="lt-LT"/>
        </w:rPr>
        <w:t xml:space="preserve">Kalvarijos savivaldybės taryba </w:t>
      </w:r>
      <w:r w:rsidR="00B169C9">
        <w:rPr>
          <w:lang w:val="lt-LT"/>
        </w:rPr>
        <w:t xml:space="preserve"> </w:t>
      </w:r>
      <w:r w:rsidR="006A1604" w:rsidRPr="00744622">
        <w:rPr>
          <w:lang w:val="lt-LT"/>
        </w:rPr>
        <w:t>n u s p r e n d ž i a:</w:t>
      </w:r>
    </w:p>
    <w:p w14:paraId="0658E749" w14:textId="0CAB7ABA" w:rsidR="00E545CE" w:rsidRPr="00211048" w:rsidRDefault="00E545CE" w:rsidP="00E545CE">
      <w:pPr>
        <w:pStyle w:val="Antrats"/>
        <w:tabs>
          <w:tab w:val="left" w:pos="720"/>
        </w:tabs>
        <w:spacing w:line="360" w:lineRule="auto"/>
        <w:ind w:firstLine="709"/>
        <w:jc w:val="both"/>
        <w:rPr>
          <w:color w:val="0D0D0D" w:themeColor="text1" w:themeTint="F2"/>
          <w:lang w:val="lt-LT"/>
        </w:rPr>
      </w:pPr>
      <w:r w:rsidRPr="00E545CE">
        <w:rPr>
          <w:color w:val="0D0D0D" w:themeColor="text1" w:themeTint="F2"/>
          <w:lang w:val="lt-LT"/>
        </w:rPr>
        <w:t>Pritarti Kalvarijos savivaldybės 202</w:t>
      </w:r>
      <w:r w:rsidR="002D4BCC">
        <w:rPr>
          <w:color w:val="0D0D0D" w:themeColor="text1" w:themeTint="F2"/>
          <w:lang w:val="lt-LT"/>
        </w:rPr>
        <w:t>5</w:t>
      </w:r>
      <w:r w:rsidRPr="00E545CE">
        <w:rPr>
          <w:color w:val="0D0D0D" w:themeColor="text1" w:themeTint="F2"/>
          <w:lang w:val="lt-LT"/>
        </w:rPr>
        <w:t>–202</w:t>
      </w:r>
      <w:r w:rsidR="002D4BCC">
        <w:rPr>
          <w:color w:val="0D0D0D" w:themeColor="text1" w:themeTint="F2"/>
          <w:lang w:val="lt-LT"/>
        </w:rPr>
        <w:t>7</w:t>
      </w:r>
      <w:r w:rsidRPr="00E545CE">
        <w:rPr>
          <w:color w:val="0D0D0D" w:themeColor="text1" w:themeTint="F2"/>
          <w:lang w:val="lt-LT"/>
        </w:rPr>
        <w:t xml:space="preserve"> metų strateginio veiklos plano įgyvendinimo 202</w:t>
      </w:r>
      <w:r w:rsidR="002D4BCC">
        <w:rPr>
          <w:color w:val="0D0D0D" w:themeColor="text1" w:themeTint="F2"/>
          <w:lang w:val="lt-LT"/>
        </w:rPr>
        <w:t>5</w:t>
      </w:r>
      <w:r w:rsidRPr="00E545CE">
        <w:rPr>
          <w:color w:val="0D0D0D" w:themeColor="text1" w:themeTint="F2"/>
          <w:lang w:val="lt-LT"/>
        </w:rPr>
        <w:t xml:space="preserve"> metais ataskaitai (pridedama).</w:t>
      </w:r>
    </w:p>
    <w:p w14:paraId="0C83727C" w14:textId="4A6026FD" w:rsidR="00E121DA" w:rsidRDefault="00E73876" w:rsidP="0015766D">
      <w:pPr>
        <w:pStyle w:val="Antrats"/>
        <w:tabs>
          <w:tab w:val="left" w:pos="720"/>
        </w:tabs>
        <w:spacing w:line="360" w:lineRule="auto"/>
        <w:jc w:val="both"/>
        <w:rPr>
          <w:lang w:val="lt-LT"/>
        </w:rPr>
      </w:pPr>
      <w:r>
        <w:rPr>
          <w:lang w:val="lt-LT"/>
        </w:rPr>
        <w:tab/>
      </w:r>
      <w:r w:rsidR="00204E83" w:rsidRPr="00204E83">
        <w:rPr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 arba Regionų administracinio teismo Kauno rūmams (adresu: A. Mickevičiaus g. 8A, 44312 Kaunas) Lietuvos Respublikos administracinių bylų teisenos įstatymo nustatyta tvarka.</w:t>
      </w:r>
    </w:p>
    <w:p w14:paraId="2BC849DF" w14:textId="77777777" w:rsidR="004F2EF2" w:rsidRDefault="004F2EF2" w:rsidP="004F2EF2">
      <w:pPr>
        <w:pStyle w:val="Antrats"/>
        <w:jc w:val="both"/>
        <w:rPr>
          <w:lang w:val="lt-LT"/>
        </w:rPr>
      </w:pPr>
    </w:p>
    <w:p w14:paraId="0CD33209" w14:textId="77777777" w:rsidR="004F2EF2" w:rsidRPr="00566255" w:rsidRDefault="004F2EF2" w:rsidP="004F2EF2">
      <w:pPr>
        <w:pStyle w:val="Antrats"/>
        <w:jc w:val="both"/>
        <w:rPr>
          <w:lang w:val="lt-LT"/>
        </w:rPr>
      </w:pPr>
    </w:p>
    <w:p w14:paraId="29CBBFF0" w14:textId="432C8E9F" w:rsidR="00E121DA" w:rsidRPr="00566255" w:rsidRDefault="00E121DA" w:rsidP="00E121DA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 w:rsidRPr="00566255">
        <w:rPr>
          <w:lang w:val="lt-LT"/>
        </w:rPr>
        <w:t>Meras</w:t>
      </w:r>
      <w:r w:rsidRPr="00566255"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>
        <w:rPr>
          <w:lang w:val="lt-LT"/>
        </w:rPr>
        <w:tab/>
      </w:r>
      <w:r w:rsidR="00F00D28">
        <w:rPr>
          <w:lang w:val="lt-LT"/>
        </w:rPr>
        <w:t>Nerijus Šidlauskas</w:t>
      </w:r>
    </w:p>
    <w:p w14:paraId="088F1935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74C6B083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056E7C84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609B8382" w14:textId="77777777" w:rsidR="00BC7F8E" w:rsidRDefault="00BC7F8E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21818E9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2BA9F666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6B6D266D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147D8077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3CDA6985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30625814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066F1611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2E96D4CC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04512B68" w14:textId="77777777" w:rsidR="00765F78" w:rsidRDefault="00765F78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7E9D27EB" w14:textId="77777777" w:rsidR="00D269BC" w:rsidRDefault="00D269BC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72B1D05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566255">
        <w:rPr>
          <w:lang w:val="lt-LT"/>
        </w:rPr>
        <w:t xml:space="preserve">Parengė </w:t>
      </w:r>
    </w:p>
    <w:p w14:paraId="4C7F73A9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Ekonominės plėtros ir investicijų </w:t>
      </w:r>
    </w:p>
    <w:p w14:paraId="5084EC84" w14:textId="4568EC69" w:rsidR="00E121DA" w:rsidRDefault="00D92DA3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skyriaus vyriaus</w:t>
      </w:r>
      <w:r w:rsidR="00E84E9D">
        <w:rPr>
          <w:lang w:val="lt-LT"/>
        </w:rPr>
        <w:t>i</w:t>
      </w:r>
      <w:r w:rsidR="008E2925">
        <w:rPr>
          <w:lang w:val="lt-LT"/>
        </w:rPr>
        <w:t>oji</w:t>
      </w:r>
      <w:r w:rsidR="00E121DA">
        <w:rPr>
          <w:lang w:val="lt-LT"/>
        </w:rPr>
        <w:t xml:space="preserve"> specialis</w:t>
      </w:r>
      <w:r w:rsidR="008E2925">
        <w:rPr>
          <w:lang w:val="lt-LT"/>
        </w:rPr>
        <w:t>tė</w:t>
      </w:r>
    </w:p>
    <w:p w14:paraId="3CF8013F" w14:textId="2CC24FD0" w:rsidR="00E121DA" w:rsidRDefault="008E2925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Liveta Jonušienė</w:t>
      </w:r>
    </w:p>
    <w:p w14:paraId="3477234E" w14:textId="6CE2E367" w:rsidR="00D7695A" w:rsidRPr="000F4153" w:rsidRDefault="00081100" w:rsidP="00B7477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72482E">
        <w:rPr>
          <w:lang w:val="lt-LT"/>
        </w:rPr>
        <w:t>202</w:t>
      </w:r>
      <w:r w:rsidR="008E2925" w:rsidRPr="0072482E">
        <w:rPr>
          <w:lang w:val="lt-LT"/>
        </w:rPr>
        <w:t>6-0</w:t>
      </w:r>
      <w:r w:rsidR="00687777">
        <w:rPr>
          <w:lang w:val="lt-LT"/>
        </w:rPr>
        <w:t>7-29</w:t>
      </w:r>
    </w:p>
    <w:p w14:paraId="4E98DBAE" w14:textId="77777777" w:rsidR="00832A91" w:rsidRPr="008E2925" w:rsidRDefault="00832A91" w:rsidP="00B7477C">
      <w:pPr>
        <w:pStyle w:val="Antrats"/>
        <w:tabs>
          <w:tab w:val="clear" w:pos="4153"/>
          <w:tab w:val="clear" w:pos="8306"/>
        </w:tabs>
        <w:rPr>
          <w:lang w:val="en-US"/>
        </w:rPr>
      </w:pPr>
    </w:p>
    <w:sectPr w:rsidR="00832A91" w:rsidRPr="008E2925" w:rsidSect="00A72318">
      <w:type w:val="continuous"/>
      <w:pgSz w:w="11906" w:h="16838" w:code="9"/>
      <w:pgMar w:top="1134" w:right="566" w:bottom="1134" w:left="1560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4C4E9" w14:textId="77777777" w:rsidR="00DE2E64" w:rsidRDefault="00DE2E64">
      <w:r>
        <w:separator/>
      </w:r>
    </w:p>
  </w:endnote>
  <w:endnote w:type="continuationSeparator" w:id="0">
    <w:p w14:paraId="782D9FC4" w14:textId="77777777" w:rsidR="00DE2E64" w:rsidRDefault="00DE2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EA6E8" w14:textId="77777777" w:rsidR="00DE2E64" w:rsidRDefault="00DE2E64">
      <w:r>
        <w:separator/>
      </w:r>
    </w:p>
  </w:footnote>
  <w:footnote w:type="continuationSeparator" w:id="0">
    <w:p w14:paraId="2AD87B87" w14:textId="77777777" w:rsidR="00DE2E64" w:rsidRDefault="00DE2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C0E66"/>
    <w:multiLevelType w:val="hybridMultilevel"/>
    <w:tmpl w:val="D340F7F8"/>
    <w:lvl w:ilvl="0" w:tplc="BA62E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6958EA"/>
    <w:multiLevelType w:val="hybridMultilevel"/>
    <w:tmpl w:val="E66E988C"/>
    <w:lvl w:ilvl="0" w:tplc="71E6F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7" w15:restartNumberingAfterBreak="0">
    <w:nsid w:val="71411CED"/>
    <w:multiLevelType w:val="hybridMultilevel"/>
    <w:tmpl w:val="7BB8A024"/>
    <w:lvl w:ilvl="0" w:tplc="F5E26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007630">
    <w:abstractNumId w:val="1"/>
  </w:num>
  <w:num w:numId="2" w16cid:durableId="550001130">
    <w:abstractNumId w:val="4"/>
  </w:num>
  <w:num w:numId="3" w16cid:durableId="1100837154">
    <w:abstractNumId w:val="6"/>
  </w:num>
  <w:num w:numId="4" w16cid:durableId="279998731">
    <w:abstractNumId w:val="9"/>
  </w:num>
  <w:num w:numId="5" w16cid:durableId="120618953">
    <w:abstractNumId w:val="5"/>
  </w:num>
  <w:num w:numId="6" w16cid:durableId="1685474216">
    <w:abstractNumId w:val="0"/>
  </w:num>
  <w:num w:numId="7" w16cid:durableId="1316566839">
    <w:abstractNumId w:val="8"/>
  </w:num>
  <w:num w:numId="8" w16cid:durableId="1402291016">
    <w:abstractNumId w:val="2"/>
  </w:num>
  <w:num w:numId="9" w16cid:durableId="940333555">
    <w:abstractNumId w:val="7"/>
  </w:num>
  <w:num w:numId="10" w16cid:durableId="862209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A9"/>
    <w:rsid w:val="00000D07"/>
    <w:rsid w:val="000015E1"/>
    <w:rsid w:val="00001DD1"/>
    <w:rsid w:val="00003B17"/>
    <w:rsid w:val="0001385B"/>
    <w:rsid w:val="000162E5"/>
    <w:rsid w:val="00017B39"/>
    <w:rsid w:val="00020FC3"/>
    <w:rsid w:val="00021212"/>
    <w:rsid w:val="0002532B"/>
    <w:rsid w:val="00031670"/>
    <w:rsid w:val="00033C6D"/>
    <w:rsid w:val="00037A22"/>
    <w:rsid w:val="00050E92"/>
    <w:rsid w:val="00054652"/>
    <w:rsid w:val="000620E1"/>
    <w:rsid w:val="00066C1D"/>
    <w:rsid w:val="0007013F"/>
    <w:rsid w:val="000702FD"/>
    <w:rsid w:val="00081100"/>
    <w:rsid w:val="00081DA2"/>
    <w:rsid w:val="0008240D"/>
    <w:rsid w:val="000865C2"/>
    <w:rsid w:val="000873FA"/>
    <w:rsid w:val="00087CAC"/>
    <w:rsid w:val="00095325"/>
    <w:rsid w:val="000A0F8A"/>
    <w:rsid w:val="000A12F4"/>
    <w:rsid w:val="000A3AB4"/>
    <w:rsid w:val="000A7CA1"/>
    <w:rsid w:val="000C0297"/>
    <w:rsid w:val="000C41FE"/>
    <w:rsid w:val="000C4E44"/>
    <w:rsid w:val="000D3EE1"/>
    <w:rsid w:val="000D6EE1"/>
    <w:rsid w:val="000E1174"/>
    <w:rsid w:val="000F3BEB"/>
    <w:rsid w:val="000F4153"/>
    <w:rsid w:val="000F5B90"/>
    <w:rsid w:val="00100F8C"/>
    <w:rsid w:val="00101EA4"/>
    <w:rsid w:val="0010379C"/>
    <w:rsid w:val="001075FD"/>
    <w:rsid w:val="00110C44"/>
    <w:rsid w:val="001113C7"/>
    <w:rsid w:val="00116AFC"/>
    <w:rsid w:val="00117516"/>
    <w:rsid w:val="001212D6"/>
    <w:rsid w:val="00122DAC"/>
    <w:rsid w:val="00122ED8"/>
    <w:rsid w:val="001347C1"/>
    <w:rsid w:val="0013678D"/>
    <w:rsid w:val="001419B2"/>
    <w:rsid w:val="00147D95"/>
    <w:rsid w:val="00151008"/>
    <w:rsid w:val="001515E8"/>
    <w:rsid w:val="00151E74"/>
    <w:rsid w:val="00152AD9"/>
    <w:rsid w:val="00154798"/>
    <w:rsid w:val="001572B2"/>
    <w:rsid w:val="0015766D"/>
    <w:rsid w:val="001577F6"/>
    <w:rsid w:val="00157A86"/>
    <w:rsid w:val="001618E2"/>
    <w:rsid w:val="0016556B"/>
    <w:rsid w:val="00171F91"/>
    <w:rsid w:val="0017468E"/>
    <w:rsid w:val="00174DEE"/>
    <w:rsid w:val="0018099F"/>
    <w:rsid w:val="00182176"/>
    <w:rsid w:val="00183788"/>
    <w:rsid w:val="001863C9"/>
    <w:rsid w:val="001904E1"/>
    <w:rsid w:val="00190B81"/>
    <w:rsid w:val="00190EAF"/>
    <w:rsid w:val="00197A3A"/>
    <w:rsid w:val="001A360F"/>
    <w:rsid w:val="001A61AA"/>
    <w:rsid w:val="001B719C"/>
    <w:rsid w:val="001C5868"/>
    <w:rsid w:val="001D324A"/>
    <w:rsid w:val="001D40B5"/>
    <w:rsid w:val="001D71A5"/>
    <w:rsid w:val="001D7DAC"/>
    <w:rsid w:val="001E0BE7"/>
    <w:rsid w:val="001E5E05"/>
    <w:rsid w:val="001E70AC"/>
    <w:rsid w:val="001F0BEA"/>
    <w:rsid w:val="001F745B"/>
    <w:rsid w:val="00201D16"/>
    <w:rsid w:val="00203BCB"/>
    <w:rsid w:val="00204E83"/>
    <w:rsid w:val="00211048"/>
    <w:rsid w:val="00217557"/>
    <w:rsid w:val="00221FA2"/>
    <w:rsid w:val="00223872"/>
    <w:rsid w:val="00225216"/>
    <w:rsid w:val="00233027"/>
    <w:rsid w:val="00235858"/>
    <w:rsid w:val="002421B5"/>
    <w:rsid w:val="00252174"/>
    <w:rsid w:val="002560E5"/>
    <w:rsid w:val="002651A0"/>
    <w:rsid w:val="0026750B"/>
    <w:rsid w:val="0026768B"/>
    <w:rsid w:val="002700F5"/>
    <w:rsid w:val="00273A84"/>
    <w:rsid w:val="00274F4E"/>
    <w:rsid w:val="002842B6"/>
    <w:rsid w:val="00287E41"/>
    <w:rsid w:val="002905E0"/>
    <w:rsid w:val="00292D48"/>
    <w:rsid w:val="002A4F5A"/>
    <w:rsid w:val="002A5285"/>
    <w:rsid w:val="002B0829"/>
    <w:rsid w:val="002B4E0F"/>
    <w:rsid w:val="002C4220"/>
    <w:rsid w:val="002D0BE1"/>
    <w:rsid w:val="002D1FB7"/>
    <w:rsid w:val="002D3328"/>
    <w:rsid w:val="002D4BCC"/>
    <w:rsid w:val="002E13B9"/>
    <w:rsid w:val="002E1AAF"/>
    <w:rsid w:val="002E3AF0"/>
    <w:rsid w:val="002E4B8E"/>
    <w:rsid w:val="002F022F"/>
    <w:rsid w:val="002F0D2F"/>
    <w:rsid w:val="002F4685"/>
    <w:rsid w:val="002F46A7"/>
    <w:rsid w:val="002F58CB"/>
    <w:rsid w:val="00303E44"/>
    <w:rsid w:val="00305ABF"/>
    <w:rsid w:val="00323F0A"/>
    <w:rsid w:val="00326C77"/>
    <w:rsid w:val="0033734D"/>
    <w:rsid w:val="00340575"/>
    <w:rsid w:val="003410DC"/>
    <w:rsid w:val="003434BC"/>
    <w:rsid w:val="00344E01"/>
    <w:rsid w:val="00347329"/>
    <w:rsid w:val="003477CE"/>
    <w:rsid w:val="00353400"/>
    <w:rsid w:val="00355902"/>
    <w:rsid w:val="00362098"/>
    <w:rsid w:val="00362438"/>
    <w:rsid w:val="00370B18"/>
    <w:rsid w:val="003736CB"/>
    <w:rsid w:val="00373CB7"/>
    <w:rsid w:val="00374297"/>
    <w:rsid w:val="0037475D"/>
    <w:rsid w:val="0037597D"/>
    <w:rsid w:val="00390DB2"/>
    <w:rsid w:val="003925E1"/>
    <w:rsid w:val="00395BA4"/>
    <w:rsid w:val="003A383D"/>
    <w:rsid w:val="003B019F"/>
    <w:rsid w:val="003B258A"/>
    <w:rsid w:val="003C0DED"/>
    <w:rsid w:val="003C6C07"/>
    <w:rsid w:val="003C7FEC"/>
    <w:rsid w:val="003D3461"/>
    <w:rsid w:val="003D5A5F"/>
    <w:rsid w:val="003E0F74"/>
    <w:rsid w:val="003E2D0C"/>
    <w:rsid w:val="003E42BB"/>
    <w:rsid w:val="003E731A"/>
    <w:rsid w:val="003F303D"/>
    <w:rsid w:val="003F4746"/>
    <w:rsid w:val="003F739C"/>
    <w:rsid w:val="004029F1"/>
    <w:rsid w:val="004034B9"/>
    <w:rsid w:val="00404061"/>
    <w:rsid w:val="00404E3E"/>
    <w:rsid w:val="00405DE5"/>
    <w:rsid w:val="004065C6"/>
    <w:rsid w:val="00407962"/>
    <w:rsid w:val="0041120B"/>
    <w:rsid w:val="0041661F"/>
    <w:rsid w:val="004173FC"/>
    <w:rsid w:val="00427E26"/>
    <w:rsid w:val="00430A14"/>
    <w:rsid w:val="00430DC2"/>
    <w:rsid w:val="00436F95"/>
    <w:rsid w:val="00437138"/>
    <w:rsid w:val="00440055"/>
    <w:rsid w:val="00444741"/>
    <w:rsid w:val="0044557F"/>
    <w:rsid w:val="00450EA8"/>
    <w:rsid w:val="004538D2"/>
    <w:rsid w:val="00461EEA"/>
    <w:rsid w:val="00463399"/>
    <w:rsid w:val="00464D38"/>
    <w:rsid w:val="0046594E"/>
    <w:rsid w:val="004713BA"/>
    <w:rsid w:val="00471B49"/>
    <w:rsid w:val="00474185"/>
    <w:rsid w:val="00476470"/>
    <w:rsid w:val="00481DBF"/>
    <w:rsid w:val="00482820"/>
    <w:rsid w:val="00485350"/>
    <w:rsid w:val="004853FC"/>
    <w:rsid w:val="00487CCB"/>
    <w:rsid w:val="00496565"/>
    <w:rsid w:val="004A539E"/>
    <w:rsid w:val="004B121E"/>
    <w:rsid w:val="004C1643"/>
    <w:rsid w:val="004C4DD3"/>
    <w:rsid w:val="004C7383"/>
    <w:rsid w:val="004C7FA4"/>
    <w:rsid w:val="004D0BE6"/>
    <w:rsid w:val="004D1D58"/>
    <w:rsid w:val="004D4158"/>
    <w:rsid w:val="004D5365"/>
    <w:rsid w:val="004E0473"/>
    <w:rsid w:val="004E5025"/>
    <w:rsid w:val="004F224B"/>
    <w:rsid w:val="004F2B11"/>
    <w:rsid w:val="004F2EF2"/>
    <w:rsid w:val="004F4753"/>
    <w:rsid w:val="004F4A50"/>
    <w:rsid w:val="00513DA1"/>
    <w:rsid w:val="00523BA4"/>
    <w:rsid w:val="00523DAD"/>
    <w:rsid w:val="00536E50"/>
    <w:rsid w:val="00536F02"/>
    <w:rsid w:val="00536FBB"/>
    <w:rsid w:val="00537165"/>
    <w:rsid w:val="0054247E"/>
    <w:rsid w:val="005468EE"/>
    <w:rsid w:val="0055517E"/>
    <w:rsid w:val="00561088"/>
    <w:rsid w:val="00566DFE"/>
    <w:rsid w:val="0057777B"/>
    <w:rsid w:val="00584C59"/>
    <w:rsid w:val="00585469"/>
    <w:rsid w:val="00587BD3"/>
    <w:rsid w:val="00592378"/>
    <w:rsid w:val="0059358D"/>
    <w:rsid w:val="005954C1"/>
    <w:rsid w:val="0059746B"/>
    <w:rsid w:val="005A7B91"/>
    <w:rsid w:val="005B0009"/>
    <w:rsid w:val="005C1A01"/>
    <w:rsid w:val="005C7689"/>
    <w:rsid w:val="005D34F6"/>
    <w:rsid w:val="005D5729"/>
    <w:rsid w:val="005E2D94"/>
    <w:rsid w:val="005E340E"/>
    <w:rsid w:val="006029BB"/>
    <w:rsid w:val="00611FF2"/>
    <w:rsid w:val="00620B10"/>
    <w:rsid w:val="006222FA"/>
    <w:rsid w:val="00624D81"/>
    <w:rsid w:val="00631847"/>
    <w:rsid w:val="00635C2F"/>
    <w:rsid w:val="0063682E"/>
    <w:rsid w:val="00637B02"/>
    <w:rsid w:val="006433D8"/>
    <w:rsid w:val="0064420C"/>
    <w:rsid w:val="00645384"/>
    <w:rsid w:val="00647248"/>
    <w:rsid w:val="00647378"/>
    <w:rsid w:val="00654878"/>
    <w:rsid w:val="00655E0E"/>
    <w:rsid w:val="00655EC8"/>
    <w:rsid w:val="0066675E"/>
    <w:rsid w:val="0066734B"/>
    <w:rsid w:val="00675647"/>
    <w:rsid w:val="006826FF"/>
    <w:rsid w:val="00687777"/>
    <w:rsid w:val="00690768"/>
    <w:rsid w:val="00692843"/>
    <w:rsid w:val="0069292C"/>
    <w:rsid w:val="00693580"/>
    <w:rsid w:val="006A01AD"/>
    <w:rsid w:val="006A1604"/>
    <w:rsid w:val="006A3E1D"/>
    <w:rsid w:val="006A5284"/>
    <w:rsid w:val="006B0844"/>
    <w:rsid w:val="006B099E"/>
    <w:rsid w:val="006B149F"/>
    <w:rsid w:val="006B36A9"/>
    <w:rsid w:val="006C1400"/>
    <w:rsid w:val="006C55F8"/>
    <w:rsid w:val="006C5B9B"/>
    <w:rsid w:val="006D4415"/>
    <w:rsid w:val="006E0933"/>
    <w:rsid w:val="006E18AB"/>
    <w:rsid w:val="006E1DE0"/>
    <w:rsid w:val="006E2330"/>
    <w:rsid w:val="006E2792"/>
    <w:rsid w:val="006E3CF7"/>
    <w:rsid w:val="006E48BE"/>
    <w:rsid w:val="006E650D"/>
    <w:rsid w:val="006F443D"/>
    <w:rsid w:val="006F560E"/>
    <w:rsid w:val="006F6484"/>
    <w:rsid w:val="006F66A6"/>
    <w:rsid w:val="007022D1"/>
    <w:rsid w:val="007104B1"/>
    <w:rsid w:val="00714222"/>
    <w:rsid w:val="00721A02"/>
    <w:rsid w:val="007233FC"/>
    <w:rsid w:val="0072482E"/>
    <w:rsid w:val="00733D65"/>
    <w:rsid w:val="00735F87"/>
    <w:rsid w:val="0073743F"/>
    <w:rsid w:val="00744622"/>
    <w:rsid w:val="00744BAB"/>
    <w:rsid w:val="00752422"/>
    <w:rsid w:val="007569B7"/>
    <w:rsid w:val="00761482"/>
    <w:rsid w:val="00762172"/>
    <w:rsid w:val="007651B2"/>
    <w:rsid w:val="00765F78"/>
    <w:rsid w:val="00766533"/>
    <w:rsid w:val="00767449"/>
    <w:rsid w:val="00770469"/>
    <w:rsid w:val="00777F60"/>
    <w:rsid w:val="00781D18"/>
    <w:rsid w:val="0078764D"/>
    <w:rsid w:val="0079045E"/>
    <w:rsid w:val="00793B03"/>
    <w:rsid w:val="007964C2"/>
    <w:rsid w:val="007A16D4"/>
    <w:rsid w:val="007A2CD4"/>
    <w:rsid w:val="007B14B4"/>
    <w:rsid w:val="007B2362"/>
    <w:rsid w:val="007B560F"/>
    <w:rsid w:val="007B57DC"/>
    <w:rsid w:val="007C081F"/>
    <w:rsid w:val="007C4796"/>
    <w:rsid w:val="007C7490"/>
    <w:rsid w:val="007D4F8D"/>
    <w:rsid w:val="007E19C6"/>
    <w:rsid w:val="007F0791"/>
    <w:rsid w:val="007F4A33"/>
    <w:rsid w:val="008107F1"/>
    <w:rsid w:val="00812A1A"/>
    <w:rsid w:val="008148E8"/>
    <w:rsid w:val="008311C1"/>
    <w:rsid w:val="008311E4"/>
    <w:rsid w:val="00832A91"/>
    <w:rsid w:val="00833F3C"/>
    <w:rsid w:val="008446BF"/>
    <w:rsid w:val="008523CE"/>
    <w:rsid w:val="00853193"/>
    <w:rsid w:val="00857388"/>
    <w:rsid w:val="00863741"/>
    <w:rsid w:val="008643B1"/>
    <w:rsid w:val="00876076"/>
    <w:rsid w:val="00880593"/>
    <w:rsid w:val="00881FCE"/>
    <w:rsid w:val="008830DF"/>
    <w:rsid w:val="00894AD3"/>
    <w:rsid w:val="008A05CD"/>
    <w:rsid w:val="008A6BD4"/>
    <w:rsid w:val="008A7615"/>
    <w:rsid w:val="008B19DA"/>
    <w:rsid w:val="008B28C2"/>
    <w:rsid w:val="008B298C"/>
    <w:rsid w:val="008B3173"/>
    <w:rsid w:val="008B61DC"/>
    <w:rsid w:val="008C07DD"/>
    <w:rsid w:val="008C3163"/>
    <w:rsid w:val="008C3C3D"/>
    <w:rsid w:val="008C7958"/>
    <w:rsid w:val="008C7C52"/>
    <w:rsid w:val="008C7EBB"/>
    <w:rsid w:val="008D0845"/>
    <w:rsid w:val="008D1BF1"/>
    <w:rsid w:val="008D2222"/>
    <w:rsid w:val="008D6E3D"/>
    <w:rsid w:val="008E2925"/>
    <w:rsid w:val="008E3539"/>
    <w:rsid w:val="008F024D"/>
    <w:rsid w:val="008F1E64"/>
    <w:rsid w:val="008F2C17"/>
    <w:rsid w:val="008F2C60"/>
    <w:rsid w:val="008F7342"/>
    <w:rsid w:val="00902548"/>
    <w:rsid w:val="00902A50"/>
    <w:rsid w:val="00903528"/>
    <w:rsid w:val="00910D40"/>
    <w:rsid w:val="00916F0E"/>
    <w:rsid w:val="00916F5C"/>
    <w:rsid w:val="00931C15"/>
    <w:rsid w:val="00933106"/>
    <w:rsid w:val="00935A65"/>
    <w:rsid w:val="009413CD"/>
    <w:rsid w:val="009425B4"/>
    <w:rsid w:val="00942AFF"/>
    <w:rsid w:val="00956A93"/>
    <w:rsid w:val="009611B0"/>
    <w:rsid w:val="00961EFC"/>
    <w:rsid w:val="00965E02"/>
    <w:rsid w:val="00966B5D"/>
    <w:rsid w:val="009710E7"/>
    <w:rsid w:val="00971B64"/>
    <w:rsid w:val="00972E97"/>
    <w:rsid w:val="009816A9"/>
    <w:rsid w:val="00982CB4"/>
    <w:rsid w:val="00983EF2"/>
    <w:rsid w:val="009873FA"/>
    <w:rsid w:val="009907AF"/>
    <w:rsid w:val="00993EF1"/>
    <w:rsid w:val="009940EC"/>
    <w:rsid w:val="009A10C7"/>
    <w:rsid w:val="009A14C0"/>
    <w:rsid w:val="009A1DB6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C126E"/>
    <w:rsid w:val="009E44BA"/>
    <w:rsid w:val="009F1DBA"/>
    <w:rsid w:val="009F5B32"/>
    <w:rsid w:val="009F6B9D"/>
    <w:rsid w:val="00A01A76"/>
    <w:rsid w:val="00A04553"/>
    <w:rsid w:val="00A100F0"/>
    <w:rsid w:val="00A22380"/>
    <w:rsid w:val="00A25205"/>
    <w:rsid w:val="00A32827"/>
    <w:rsid w:val="00A32B63"/>
    <w:rsid w:val="00A32E84"/>
    <w:rsid w:val="00A3555E"/>
    <w:rsid w:val="00A37782"/>
    <w:rsid w:val="00A4035D"/>
    <w:rsid w:val="00A46610"/>
    <w:rsid w:val="00A52541"/>
    <w:rsid w:val="00A72318"/>
    <w:rsid w:val="00A730A6"/>
    <w:rsid w:val="00A82D63"/>
    <w:rsid w:val="00A86511"/>
    <w:rsid w:val="00AA3720"/>
    <w:rsid w:val="00AA51B8"/>
    <w:rsid w:val="00AA58F1"/>
    <w:rsid w:val="00AA656F"/>
    <w:rsid w:val="00AA73E5"/>
    <w:rsid w:val="00AB4E3F"/>
    <w:rsid w:val="00AC01E8"/>
    <w:rsid w:val="00AC03CC"/>
    <w:rsid w:val="00AC1B75"/>
    <w:rsid w:val="00AC2F5D"/>
    <w:rsid w:val="00AC3431"/>
    <w:rsid w:val="00AC70F3"/>
    <w:rsid w:val="00AC7B0A"/>
    <w:rsid w:val="00AE0B6E"/>
    <w:rsid w:val="00AE1B68"/>
    <w:rsid w:val="00AE4B1C"/>
    <w:rsid w:val="00AE5E58"/>
    <w:rsid w:val="00AE69B7"/>
    <w:rsid w:val="00AE7EC7"/>
    <w:rsid w:val="00AF0B90"/>
    <w:rsid w:val="00AF6E1C"/>
    <w:rsid w:val="00B078AC"/>
    <w:rsid w:val="00B1152E"/>
    <w:rsid w:val="00B169C9"/>
    <w:rsid w:val="00B26FD7"/>
    <w:rsid w:val="00B27DD0"/>
    <w:rsid w:val="00B30008"/>
    <w:rsid w:val="00B51728"/>
    <w:rsid w:val="00B517B9"/>
    <w:rsid w:val="00B55527"/>
    <w:rsid w:val="00B5675B"/>
    <w:rsid w:val="00B60674"/>
    <w:rsid w:val="00B661FA"/>
    <w:rsid w:val="00B7477C"/>
    <w:rsid w:val="00B76DA2"/>
    <w:rsid w:val="00B8021B"/>
    <w:rsid w:val="00B8339C"/>
    <w:rsid w:val="00B91456"/>
    <w:rsid w:val="00B94443"/>
    <w:rsid w:val="00BA0FC1"/>
    <w:rsid w:val="00BA2F56"/>
    <w:rsid w:val="00BA6E1F"/>
    <w:rsid w:val="00BB18FF"/>
    <w:rsid w:val="00BB1CE1"/>
    <w:rsid w:val="00BC14BE"/>
    <w:rsid w:val="00BC2048"/>
    <w:rsid w:val="00BC2BD5"/>
    <w:rsid w:val="00BC39F4"/>
    <w:rsid w:val="00BC4252"/>
    <w:rsid w:val="00BC6EA0"/>
    <w:rsid w:val="00BC6FF1"/>
    <w:rsid w:val="00BC7F8E"/>
    <w:rsid w:val="00BD0E84"/>
    <w:rsid w:val="00BD2E0E"/>
    <w:rsid w:val="00BD6126"/>
    <w:rsid w:val="00BE2A40"/>
    <w:rsid w:val="00BE3B64"/>
    <w:rsid w:val="00BE49F9"/>
    <w:rsid w:val="00BE59D6"/>
    <w:rsid w:val="00BE6A30"/>
    <w:rsid w:val="00BE7720"/>
    <w:rsid w:val="00C01315"/>
    <w:rsid w:val="00C04C06"/>
    <w:rsid w:val="00C176B3"/>
    <w:rsid w:val="00C20BDC"/>
    <w:rsid w:val="00C24FE7"/>
    <w:rsid w:val="00C272EB"/>
    <w:rsid w:val="00C302EE"/>
    <w:rsid w:val="00C306DC"/>
    <w:rsid w:val="00C30D9F"/>
    <w:rsid w:val="00C54D89"/>
    <w:rsid w:val="00C55797"/>
    <w:rsid w:val="00C55B5B"/>
    <w:rsid w:val="00C61A03"/>
    <w:rsid w:val="00C62C9A"/>
    <w:rsid w:val="00C666C7"/>
    <w:rsid w:val="00C70EF0"/>
    <w:rsid w:val="00C71834"/>
    <w:rsid w:val="00C728CC"/>
    <w:rsid w:val="00C804B0"/>
    <w:rsid w:val="00C84E9A"/>
    <w:rsid w:val="00C8680E"/>
    <w:rsid w:val="00C90B00"/>
    <w:rsid w:val="00CA0458"/>
    <w:rsid w:val="00CA140D"/>
    <w:rsid w:val="00CA31B1"/>
    <w:rsid w:val="00CB4979"/>
    <w:rsid w:val="00CB5F01"/>
    <w:rsid w:val="00CB76C0"/>
    <w:rsid w:val="00CB7B3E"/>
    <w:rsid w:val="00CC24A6"/>
    <w:rsid w:val="00CC3D79"/>
    <w:rsid w:val="00CD4D8C"/>
    <w:rsid w:val="00CD58B0"/>
    <w:rsid w:val="00CE1138"/>
    <w:rsid w:val="00CF132B"/>
    <w:rsid w:val="00CF1616"/>
    <w:rsid w:val="00D007B8"/>
    <w:rsid w:val="00D0309A"/>
    <w:rsid w:val="00D04DC3"/>
    <w:rsid w:val="00D164F1"/>
    <w:rsid w:val="00D2180B"/>
    <w:rsid w:val="00D221EC"/>
    <w:rsid w:val="00D25E7D"/>
    <w:rsid w:val="00D269BC"/>
    <w:rsid w:val="00D27716"/>
    <w:rsid w:val="00D332BA"/>
    <w:rsid w:val="00D37DCD"/>
    <w:rsid w:val="00D417A9"/>
    <w:rsid w:val="00D42535"/>
    <w:rsid w:val="00D42636"/>
    <w:rsid w:val="00D50C21"/>
    <w:rsid w:val="00D52D23"/>
    <w:rsid w:val="00D616D8"/>
    <w:rsid w:val="00D737F3"/>
    <w:rsid w:val="00D75941"/>
    <w:rsid w:val="00D7695A"/>
    <w:rsid w:val="00D7750D"/>
    <w:rsid w:val="00D85905"/>
    <w:rsid w:val="00D86520"/>
    <w:rsid w:val="00D923E1"/>
    <w:rsid w:val="00D92DA3"/>
    <w:rsid w:val="00D95A41"/>
    <w:rsid w:val="00D9750B"/>
    <w:rsid w:val="00DA01D5"/>
    <w:rsid w:val="00DA2D6F"/>
    <w:rsid w:val="00DA7048"/>
    <w:rsid w:val="00DA78BA"/>
    <w:rsid w:val="00DB197B"/>
    <w:rsid w:val="00DC0053"/>
    <w:rsid w:val="00DC0E82"/>
    <w:rsid w:val="00DC375A"/>
    <w:rsid w:val="00DC5462"/>
    <w:rsid w:val="00DC6FB8"/>
    <w:rsid w:val="00DD69E2"/>
    <w:rsid w:val="00DD6DE7"/>
    <w:rsid w:val="00DE2E64"/>
    <w:rsid w:val="00DE391D"/>
    <w:rsid w:val="00DE5FD1"/>
    <w:rsid w:val="00DF059F"/>
    <w:rsid w:val="00DF3377"/>
    <w:rsid w:val="00DF6BBC"/>
    <w:rsid w:val="00E00058"/>
    <w:rsid w:val="00E07D1B"/>
    <w:rsid w:val="00E121DA"/>
    <w:rsid w:val="00E16871"/>
    <w:rsid w:val="00E23B90"/>
    <w:rsid w:val="00E34856"/>
    <w:rsid w:val="00E37A1B"/>
    <w:rsid w:val="00E52088"/>
    <w:rsid w:val="00E530B0"/>
    <w:rsid w:val="00E545CE"/>
    <w:rsid w:val="00E55ACD"/>
    <w:rsid w:val="00E576E6"/>
    <w:rsid w:val="00E637EA"/>
    <w:rsid w:val="00E65D03"/>
    <w:rsid w:val="00E7273D"/>
    <w:rsid w:val="00E73876"/>
    <w:rsid w:val="00E75ADB"/>
    <w:rsid w:val="00E84E9D"/>
    <w:rsid w:val="00E8570C"/>
    <w:rsid w:val="00E8686A"/>
    <w:rsid w:val="00E87141"/>
    <w:rsid w:val="00E8786B"/>
    <w:rsid w:val="00E90F9A"/>
    <w:rsid w:val="00E920F4"/>
    <w:rsid w:val="00E923BC"/>
    <w:rsid w:val="00E96907"/>
    <w:rsid w:val="00EA531E"/>
    <w:rsid w:val="00EB3F66"/>
    <w:rsid w:val="00EC01EA"/>
    <w:rsid w:val="00EC143B"/>
    <w:rsid w:val="00EC204F"/>
    <w:rsid w:val="00EC2BBD"/>
    <w:rsid w:val="00EC717E"/>
    <w:rsid w:val="00ED0008"/>
    <w:rsid w:val="00ED4061"/>
    <w:rsid w:val="00ED5B64"/>
    <w:rsid w:val="00ED72B6"/>
    <w:rsid w:val="00EE56C2"/>
    <w:rsid w:val="00EE667E"/>
    <w:rsid w:val="00EE7243"/>
    <w:rsid w:val="00EF1FB4"/>
    <w:rsid w:val="00F00D28"/>
    <w:rsid w:val="00F02874"/>
    <w:rsid w:val="00F1049F"/>
    <w:rsid w:val="00F112C0"/>
    <w:rsid w:val="00F156A6"/>
    <w:rsid w:val="00F16F27"/>
    <w:rsid w:val="00F23DC9"/>
    <w:rsid w:val="00F24F92"/>
    <w:rsid w:val="00F26DA8"/>
    <w:rsid w:val="00F27405"/>
    <w:rsid w:val="00F31107"/>
    <w:rsid w:val="00F36133"/>
    <w:rsid w:val="00F36255"/>
    <w:rsid w:val="00F368AC"/>
    <w:rsid w:val="00F517C1"/>
    <w:rsid w:val="00F53C98"/>
    <w:rsid w:val="00F54D16"/>
    <w:rsid w:val="00F54EBC"/>
    <w:rsid w:val="00F562B1"/>
    <w:rsid w:val="00F62D8E"/>
    <w:rsid w:val="00F63D50"/>
    <w:rsid w:val="00F64DFA"/>
    <w:rsid w:val="00F710C7"/>
    <w:rsid w:val="00F71799"/>
    <w:rsid w:val="00F76B09"/>
    <w:rsid w:val="00F779DD"/>
    <w:rsid w:val="00F8040E"/>
    <w:rsid w:val="00F840B6"/>
    <w:rsid w:val="00F84814"/>
    <w:rsid w:val="00F8567B"/>
    <w:rsid w:val="00F86D14"/>
    <w:rsid w:val="00F93314"/>
    <w:rsid w:val="00F93E91"/>
    <w:rsid w:val="00F945E0"/>
    <w:rsid w:val="00FA3F16"/>
    <w:rsid w:val="00FB4531"/>
    <w:rsid w:val="00FB59EB"/>
    <w:rsid w:val="00FC08D3"/>
    <w:rsid w:val="00FC2639"/>
    <w:rsid w:val="00FC2EED"/>
    <w:rsid w:val="00FC337C"/>
    <w:rsid w:val="00FD1256"/>
    <w:rsid w:val="00FD2DBB"/>
    <w:rsid w:val="00FD5D0F"/>
    <w:rsid w:val="00FD6012"/>
    <w:rsid w:val="00FD6C1C"/>
    <w:rsid w:val="00FD7CF3"/>
    <w:rsid w:val="00FE12C2"/>
    <w:rsid w:val="00FE13AD"/>
    <w:rsid w:val="00FE435B"/>
    <w:rsid w:val="00FF0DD4"/>
    <w:rsid w:val="00FF38AA"/>
    <w:rsid w:val="00FF42F7"/>
    <w:rsid w:val="00F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D36C1D80-7515-4A95-8353-77BE94BF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uiPriority w:val="39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,Header Char Diagrama,Diagrama Diagrama"/>
    <w:link w:val="Antrats"/>
    <w:rsid w:val="00FC337C"/>
    <w:rPr>
      <w:sz w:val="24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1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2020-02-19T14:20:00Z</cp:lastPrinted>
  <dcterms:created xsi:type="dcterms:W3CDTF">2026-07-31T11:18:00Z</dcterms:created>
  <dcterms:modified xsi:type="dcterms:W3CDTF">2026-07-31T11:18:00Z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